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3A110" w14:textId="77777777" w:rsidR="00A10ADD" w:rsidRPr="001C1BE5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 w:themeColor="text1"/>
          <w:sz w:val="22"/>
          <w:szCs w:val="22"/>
        </w:rPr>
      </w:pPr>
    </w:p>
    <w:p w14:paraId="605C2A69" w14:textId="0E917F29" w:rsidR="00A10ADD" w:rsidRPr="001C1BE5" w:rsidRDefault="004A58D9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1C1BE5">
        <w:rPr>
          <w:rStyle w:val="normaltextrun"/>
          <w:rFonts w:ascii="Calibri" w:hAnsi="Calibri" w:cs="Segoe UI"/>
          <w:b/>
          <w:bCs/>
          <w:color w:val="000000" w:themeColor="text1"/>
        </w:rPr>
        <w:t>Jentene i 5</w:t>
      </w:r>
      <w:r w:rsidR="00AE0782" w:rsidRPr="001C1BE5">
        <w:rPr>
          <w:rStyle w:val="normaltextrun"/>
          <w:rFonts w:ascii="Calibri" w:hAnsi="Calibri" w:cs="Segoe UI"/>
          <w:b/>
          <w:bCs/>
          <w:color w:val="000000" w:themeColor="text1"/>
        </w:rPr>
        <w:t>.klasse skal på Girl Tech Fest!</w:t>
      </w:r>
    </w:p>
    <w:p w14:paraId="4AD3F368" w14:textId="77777777" w:rsidR="00A10ADD" w:rsidRPr="001C1BE5" w:rsidRDefault="00A10ADD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C1BE5">
        <w:rPr>
          <w:rStyle w:val="eop"/>
          <w:rFonts w:ascii="Calibri" w:hAnsi="Calibri" w:cs="Segoe UI"/>
          <w:color w:val="000000" w:themeColor="text1"/>
          <w:sz w:val="22"/>
          <w:szCs w:val="22"/>
        </w:rPr>
        <w:t> </w:t>
      </w:r>
    </w:p>
    <w:p w14:paraId="115739E3" w14:textId="77777777" w:rsidR="001C1BE5" w:rsidRDefault="00AE0782" w:rsidP="001C1BE5">
      <w:pPr>
        <w:pStyle w:val="paragraph"/>
        <w:spacing w:before="0" w:beforeAutospacing="0" w:after="0" w:afterAutospacing="0"/>
        <w:textAlignment w:val="baseline"/>
        <w:rPr>
          <w:rStyle w:val="scxw48598786"/>
          <w:rFonts w:ascii="Calibri" w:hAnsi="Calibri" w:cs="Segoe UI"/>
          <w:color w:val="000000" w:themeColor="text1"/>
          <w:sz w:val="22"/>
          <w:szCs w:val="22"/>
        </w:rPr>
      </w:pPr>
      <w:r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Vi </w:t>
      </w:r>
      <w:r w:rsidR="00CA7519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skal være med på</w:t>
      </w:r>
      <w:r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 Girl Tech </w:t>
      </w:r>
      <w:proofErr w:type="gramStart"/>
      <w:r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Fest</w:t>
      </w:r>
      <w:r w:rsidR="00A10ADD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 </w:t>
      </w:r>
      <w:r w:rsidR="00A10ADD" w:rsidRPr="001C1BE5">
        <w:rPr>
          <w:rStyle w:val="scxw48598786"/>
          <w:rFonts w:ascii="Calibri" w:hAnsi="Calibri" w:cs="Segoe UI"/>
          <w:color w:val="000000" w:themeColor="text1"/>
          <w:sz w:val="22"/>
          <w:szCs w:val="22"/>
        </w:rPr>
        <w:t> </w:t>
      </w:r>
      <w:r w:rsidRPr="001C1BE5">
        <w:rPr>
          <w:rStyle w:val="scxw48598786"/>
          <w:rFonts w:ascii="Calibri" w:hAnsi="Calibri" w:cs="Segoe UI"/>
          <w:color w:val="000000" w:themeColor="text1"/>
          <w:sz w:val="22"/>
          <w:szCs w:val="22"/>
        </w:rPr>
        <w:t>-</w:t>
      </w:r>
      <w:proofErr w:type="gramEnd"/>
      <w:r w:rsidRPr="001C1BE5">
        <w:rPr>
          <w:rStyle w:val="scxw48598786"/>
          <w:rFonts w:ascii="Calibri" w:hAnsi="Calibri" w:cs="Segoe UI"/>
          <w:color w:val="000000" w:themeColor="text1"/>
          <w:sz w:val="22"/>
          <w:szCs w:val="22"/>
        </w:rPr>
        <w:t xml:space="preserve"> og det gleder vi oss veldig til!</w:t>
      </w:r>
    </w:p>
    <w:p w14:paraId="00761D58" w14:textId="7054B56E" w:rsidR="001C1BE5" w:rsidRDefault="00AE0782" w:rsidP="001C1BE5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  <w:r w:rsidRPr="001C1BE5">
        <w:rPr>
          <w:rFonts w:ascii="Calibri" w:hAnsi="Calibri" w:cs="Segoe UI"/>
          <w:color w:val="000000" w:themeColor="text1"/>
          <w:sz w:val="22"/>
          <w:szCs w:val="22"/>
        </w:rPr>
        <w:br/>
        <w:t xml:space="preserve">Girl Tech Fest er et initiativ for å øke jenters interesse for teknologi og realfag. </w:t>
      </w:r>
      <w:r w:rsidR="001926C5" w:rsidRPr="001C1BE5">
        <w:rPr>
          <w:rFonts w:ascii="Calibri" w:hAnsi="Calibri" w:cs="Segoe UI"/>
          <w:color w:val="000000" w:themeColor="text1"/>
          <w:sz w:val="22"/>
          <w:szCs w:val="22"/>
        </w:rPr>
        <w:t>Dagen er fylt med ulike workshops der j</w:t>
      </w:r>
      <w:r w:rsidRPr="001C1BE5">
        <w:rPr>
          <w:rFonts w:ascii="Calibri" w:hAnsi="Calibri" w:cs="Segoe UI"/>
          <w:color w:val="000000" w:themeColor="text1"/>
          <w:sz w:val="22"/>
          <w:szCs w:val="22"/>
        </w:rPr>
        <w:t xml:space="preserve">entene </w:t>
      </w:r>
      <w:r w:rsidR="001926C5" w:rsidRPr="001C1BE5">
        <w:rPr>
          <w:rFonts w:ascii="Calibri" w:hAnsi="Calibri" w:cs="Segoe UI"/>
          <w:color w:val="000000" w:themeColor="text1"/>
          <w:sz w:val="22"/>
          <w:szCs w:val="22"/>
        </w:rPr>
        <w:t>får</w:t>
      </w:r>
      <w:r w:rsidRPr="001C1BE5">
        <w:rPr>
          <w:rFonts w:ascii="Calibri" w:hAnsi="Calibri" w:cs="Segoe UI"/>
          <w:color w:val="000000" w:themeColor="text1"/>
          <w:sz w:val="22"/>
          <w:szCs w:val="22"/>
        </w:rPr>
        <w:t xml:space="preserve"> prøve teknologi, og selv </w:t>
      </w:r>
      <w:r w:rsidR="001926C5" w:rsidRPr="001C1BE5">
        <w:rPr>
          <w:rFonts w:ascii="Calibri" w:hAnsi="Calibri" w:cs="Segoe UI"/>
          <w:color w:val="000000" w:themeColor="text1"/>
          <w:sz w:val="22"/>
          <w:szCs w:val="22"/>
        </w:rPr>
        <w:t>finne ut</w:t>
      </w:r>
      <w:r w:rsidRPr="001C1BE5">
        <w:rPr>
          <w:rFonts w:ascii="Calibri" w:hAnsi="Calibri" w:cs="Segoe UI"/>
          <w:color w:val="000000" w:themeColor="text1"/>
          <w:sz w:val="22"/>
          <w:szCs w:val="22"/>
        </w:rPr>
        <w:t xml:space="preserve"> hva den kan brukes til.</w:t>
      </w:r>
    </w:p>
    <w:p w14:paraId="226C5C18" w14:textId="7E86479C" w:rsidR="00AE0782" w:rsidRPr="001C1BE5" w:rsidRDefault="00CA7519" w:rsidP="00AE0782">
      <w:pPr>
        <w:pStyle w:val="paragraph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  <w:r w:rsidRPr="001C1BE5">
        <w:rPr>
          <w:rFonts w:ascii="Calibri" w:hAnsi="Calibri" w:cs="Segoe UI"/>
          <w:color w:val="000000" w:themeColor="text1"/>
          <w:sz w:val="22"/>
          <w:szCs w:val="22"/>
        </w:rPr>
        <w:t>Forskning viser at j</w:t>
      </w:r>
      <w:r w:rsidR="00AE0782" w:rsidRPr="001C1BE5">
        <w:rPr>
          <w:rFonts w:ascii="Calibri" w:hAnsi="Calibri" w:cs="Segoe UI"/>
          <w:color w:val="000000" w:themeColor="text1"/>
          <w:sz w:val="22"/>
          <w:szCs w:val="22"/>
        </w:rPr>
        <w:t xml:space="preserve">entenes interesse for teknologi og realfag synker </w:t>
      </w:r>
      <w:r w:rsidR="001C1BE5">
        <w:rPr>
          <w:rFonts w:ascii="Calibri" w:hAnsi="Calibri" w:cs="Segoe UI"/>
          <w:color w:val="000000" w:themeColor="text1"/>
          <w:sz w:val="22"/>
          <w:szCs w:val="22"/>
        </w:rPr>
        <w:t>fra 10-12 årsalder</w:t>
      </w:r>
      <w:r w:rsidR="004A58D9" w:rsidRPr="001C1BE5">
        <w:rPr>
          <w:rFonts w:ascii="Calibri" w:hAnsi="Calibri" w:cs="Segoe UI"/>
          <w:color w:val="000000" w:themeColor="text1"/>
          <w:sz w:val="22"/>
          <w:szCs w:val="22"/>
        </w:rPr>
        <w:t xml:space="preserve">. </w:t>
      </w:r>
      <w:r w:rsidR="00AE0782" w:rsidRPr="001C1BE5">
        <w:rPr>
          <w:rFonts w:ascii="Calibri" w:hAnsi="Calibri" w:cs="Segoe UI"/>
          <w:color w:val="000000" w:themeColor="text1"/>
          <w:sz w:val="22"/>
          <w:szCs w:val="22"/>
        </w:rPr>
        <w:t>Derfor gir vi jentene muligheten til å få en dag med bare jenter, med kvinnelige veiledere fra teknologiyrker, på deres egne premisser.</w:t>
      </w:r>
    </w:p>
    <w:p w14:paraId="14B2E21B" w14:textId="0799A63D" w:rsidR="007C3F7F" w:rsidRPr="001C1BE5" w:rsidRDefault="00AE0782" w:rsidP="00AE0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 w:themeColor="text1"/>
          <w:sz w:val="22"/>
          <w:szCs w:val="22"/>
        </w:rPr>
      </w:pPr>
      <w:r w:rsidRPr="001C1BE5">
        <w:rPr>
          <w:rFonts w:ascii="Calibri" w:hAnsi="Calibri" w:cs="Segoe UI"/>
          <w:color w:val="000000" w:themeColor="text1"/>
          <w:sz w:val="22"/>
          <w:szCs w:val="22"/>
        </w:rPr>
        <w:t xml:space="preserve">Vi vet at en praktisk og utforskende tilnærming til teknologi er med på å øke jentenes interesse. De må forstå hvordan den </w:t>
      </w:r>
      <w:r w:rsidR="00E5312D" w:rsidRPr="001C1BE5">
        <w:rPr>
          <w:rFonts w:ascii="Calibri" w:hAnsi="Calibri" w:cs="Segoe UI"/>
          <w:color w:val="000000" w:themeColor="text1"/>
          <w:sz w:val="22"/>
          <w:szCs w:val="22"/>
        </w:rPr>
        <w:t>fungerer,</w:t>
      </w:r>
      <w:r w:rsidRPr="001C1BE5">
        <w:rPr>
          <w:rFonts w:ascii="Calibri" w:hAnsi="Calibri" w:cs="Segoe UI"/>
          <w:color w:val="000000" w:themeColor="text1"/>
          <w:sz w:val="22"/>
          <w:szCs w:val="22"/>
        </w:rPr>
        <w:t xml:space="preserve"> og hva den kan brukes til. Videre er gode rollemodeller viktige - de er med på å skape interesse for - og gode holdninger til fagene. På Girl Tech Fest får jentene prøve selv, være kreative og nyskapende - de får møte rollemodeller og skape relasjoner med kvinner de kan relatere seg til.</w:t>
      </w:r>
      <w:r w:rsidR="00A10ADD" w:rsidRPr="001C1BE5">
        <w:rPr>
          <w:rFonts w:ascii="Calibri" w:hAnsi="Calibri" w:cs="Segoe UI"/>
          <w:color w:val="000000" w:themeColor="text1"/>
          <w:sz w:val="22"/>
          <w:szCs w:val="22"/>
        </w:rPr>
        <w:br/>
      </w:r>
      <w:r w:rsidR="00A10ADD" w:rsidRPr="001C1BE5">
        <w:rPr>
          <w:rStyle w:val="scxw48598786"/>
          <w:rFonts w:ascii="Calibri" w:hAnsi="Calibri" w:cs="Segoe UI"/>
          <w:color w:val="000000" w:themeColor="text1"/>
          <w:sz w:val="22"/>
          <w:szCs w:val="22"/>
        </w:rPr>
        <w:t> </w:t>
      </w:r>
      <w:r w:rsidR="00A10ADD" w:rsidRPr="001C1BE5">
        <w:rPr>
          <w:rFonts w:ascii="Calibri" w:hAnsi="Calibri" w:cs="Segoe UI"/>
          <w:color w:val="000000" w:themeColor="text1"/>
          <w:sz w:val="22"/>
          <w:szCs w:val="22"/>
        </w:rPr>
        <w:br/>
      </w:r>
      <w:r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Vi håper dere som foresatte tar dere tid til å snakke med barn</w:t>
      </w:r>
      <w:r w:rsidR="007C3F7F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a</w:t>
      </w:r>
      <w:r w:rsidR="00E5312D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 </w:t>
      </w:r>
      <w:r w:rsidR="007C3F7F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før og etter arrangementet</w:t>
      </w:r>
      <w:r w:rsidR="00E5312D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 – det vil øke nytten og læringsutbytte mye for jentene. </w:t>
      </w:r>
      <w:r w:rsidR="007C3F7F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Teknologi og realfag er</w:t>
      </w:r>
      <w:r w:rsidR="00CA7519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 ikke </w:t>
      </w:r>
      <w:r w:rsidR="007C3F7F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forbeholdt gutta, men det er fag som krever øving og trening for å bli god, akkurat som idrett </w:t>
      </w:r>
      <w:r w:rsidR="008A53ED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og</w:t>
      </w:r>
      <w:r w:rsidR="007C3F7F"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 andre skolefag. </w:t>
      </w:r>
    </w:p>
    <w:p w14:paraId="09A5F16E" w14:textId="77777777" w:rsidR="007C3F7F" w:rsidRPr="001C1BE5" w:rsidRDefault="007C3F7F" w:rsidP="00AE0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 w:themeColor="text1"/>
          <w:sz w:val="22"/>
          <w:szCs w:val="22"/>
        </w:rPr>
      </w:pPr>
    </w:p>
    <w:p w14:paraId="2C54A5E2" w14:textId="2D98D9CF" w:rsidR="007C3F7F" w:rsidRDefault="007C3F7F" w:rsidP="00AE0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 w:themeColor="text1"/>
        </w:rPr>
      </w:pPr>
      <w:r w:rsidRPr="001C1BE5">
        <w:rPr>
          <w:rStyle w:val="normaltextrun"/>
          <w:rFonts w:ascii="Calibri" w:hAnsi="Calibri" w:cs="Segoe UI"/>
          <w:color w:val="000000" w:themeColor="text1"/>
        </w:rPr>
        <w:t>Vi trenger at flere jenter er med på å drive teknologiutviklingen – sammen med gutta!</w:t>
      </w:r>
      <w:r w:rsidR="00E5312D" w:rsidRPr="001C1BE5">
        <w:rPr>
          <w:rStyle w:val="normaltextrun"/>
          <w:rFonts w:ascii="Calibri" w:hAnsi="Calibri" w:cs="Segoe UI"/>
          <w:color w:val="000000" w:themeColor="text1"/>
        </w:rPr>
        <w:t xml:space="preserve"> </w:t>
      </w:r>
    </w:p>
    <w:p w14:paraId="1C4E8644" w14:textId="77777777" w:rsidR="001C1BE5" w:rsidRPr="001C1BE5" w:rsidRDefault="001C1BE5" w:rsidP="00AE078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 w:themeColor="text1"/>
        </w:rPr>
      </w:pPr>
    </w:p>
    <w:p w14:paraId="510D1D8F" w14:textId="676D05C6" w:rsidR="007C3F7F" w:rsidRPr="001C1BE5" w:rsidRDefault="007C3F7F" w:rsidP="00AE0782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color w:val="000000" w:themeColor="text1"/>
          <w:sz w:val="22"/>
          <w:szCs w:val="22"/>
        </w:rPr>
      </w:pPr>
      <w:r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Jentene som har vært med på dette tidligere kommer tilbake fulle av entusiasme og pågangsmot – vi ser frem til en annerledes skoledag med praktiske oppgaver og teknologisk læring. </w:t>
      </w:r>
    </w:p>
    <w:p w14:paraId="402DC0E3" w14:textId="5FCD759D" w:rsidR="00A10ADD" w:rsidRPr="001C1BE5" w:rsidRDefault="00A10ADD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  <w:r w:rsidRPr="001C1BE5">
        <w:rPr>
          <w:rFonts w:ascii="Calibri" w:hAnsi="Calibri" w:cs="Segoe UI"/>
          <w:color w:val="000000" w:themeColor="text1"/>
          <w:sz w:val="22"/>
          <w:szCs w:val="22"/>
        </w:rPr>
        <w:br/>
      </w:r>
      <w:r w:rsidRPr="001C1BE5">
        <w:rPr>
          <w:rStyle w:val="eop"/>
          <w:rFonts w:ascii="Calibri" w:hAnsi="Calibri" w:cs="Segoe UI"/>
          <w:color w:val="000000" w:themeColor="text1"/>
          <w:sz w:val="22"/>
          <w:szCs w:val="22"/>
        </w:rPr>
        <w:t> </w:t>
      </w:r>
    </w:p>
    <w:p w14:paraId="61C2CB50" w14:textId="77777777" w:rsidR="00A17064" w:rsidRPr="001C1BE5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 w:themeColor="text1"/>
          <w:sz w:val="22"/>
          <w:szCs w:val="22"/>
        </w:rPr>
      </w:pPr>
      <w:r w:rsidRPr="001C1BE5">
        <w:rPr>
          <w:rStyle w:val="scxw48598786"/>
          <w:rFonts w:ascii="Calibri" w:hAnsi="Calibri" w:cs="Segoe UI"/>
          <w:color w:val="000000" w:themeColor="text1"/>
          <w:sz w:val="22"/>
          <w:szCs w:val="22"/>
        </w:rPr>
        <w:t> </w:t>
      </w:r>
      <w:r w:rsidRPr="001C1BE5">
        <w:rPr>
          <w:rFonts w:ascii="Calibri" w:hAnsi="Calibri" w:cs="Segoe UI"/>
          <w:color w:val="000000" w:themeColor="text1"/>
          <w:sz w:val="22"/>
          <w:szCs w:val="22"/>
        </w:rPr>
        <w:br/>
      </w:r>
      <w:r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Med vennlig hilsen</w:t>
      </w:r>
    </w:p>
    <w:p w14:paraId="2E8979E3" w14:textId="77777777" w:rsidR="00A17064" w:rsidRPr="001C1BE5" w:rsidRDefault="00A17064" w:rsidP="00A10AD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color w:val="000000" w:themeColor="text1"/>
          <w:sz w:val="22"/>
          <w:szCs w:val="22"/>
        </w:rPr>
      </w:pPr>
    </w:p>
    <w:p w14:paraId="364D91B8" w14:textId="5EF40404" w:rsidR="00A10ADD" w:rsidRPr="001C1BE5" w:rsidRDefault="00A10ADD" w:rsidP="00A10AD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color w:val="000000" w:themeColor="text1"/>
          <w:sz w:val="22"/>
          <w:szCs w:val="22"/>
        </w:rPr>
      </w:pPr>
      <w:r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>[</w:t>
      </w:r>
      <w:r w:rsidRPr="001C1BE5">
        <w:rPr>
          <w:rStyle w:val="normaltextrun"/>
          <w:rFonts w:ascii="Calibri" w:hAnsi="Calibri" w:cs="Segoe UI"/>
          <w:color w:val="FF40FF"/>
          <w:sz w:val="22"/>
          <w:szCs w:val="22"/>
        </w:rPr>
        <w:t>ditt navn</w:t>
      </w:r>
      <w:r w:rsidR="00A17064" w:rsidRPr="001C1BE5">
        <w:rPr>
          <w:rStyle w:val="normaltextrun"/>
          <w:rFonts w:ascii="Calibri" w:hAnsi="Calibri" w:cs="Segoe UI"/>
          <w:color w:val="FF40FF"/>
          <w:sz w:val="22"/>
          <w:szCs w:val="22"/>
        </w:rPr>
        <w:t xml:space="preserve"> og </w:t>
      </w:r>
      <w:proofErr w:type="gramStart"/>
      <w:r w:rsidR="00E23723" w:rsidRPr="001C1BE5">
        <w:rPr>
          <w:rStyle w:val="normaltextrun"/>
          <w:rFonts w:ascii="Calibri" w:hAnsi="Calibri" w:cs="Segoe UI"/>
          <w:color w:val="FF40FF"/>
          <w:sz w:val="22"/>
          <w:szCs w:val="22"/>
        </w:rPr>
        <w:t>skole</w:t>
      </w:r>
      <w:r w:rsidRPr="001C1BE5">
        <w:rPr>
          <w:rStyle w:val="normaltextrun"/>
          <w:rFonts w:ascii="Calibri" w:hAnsi="Calibri" w:cs="Segoe UI"/>
          <w:color w:val="000000" w:themeColor="text1"/>
          <w:sz w:val="22"/>
          <w:szCs w:val="22"/>
        </w:rPr>
        <w:t xml:space="preserve"> ]</w:t>
      </w:r>
      <w:proofErr w:type="gramEnd"/>
      <w:r w:rsidRPr="001C1BE5">
        <w:rPr>
          <w:rStyle w:val="eop"/>
          <w:rFonts w:ascii="Calibri" w:hAnsi="Calibri" w:cs="Segoe UI"/>
          <w:color w:val="000000" w:themeColor="text1"/>
          <w:sz w:val="22"/>
          <w:szCs w:val="22"/>
        </w:rPr>
        <w:t> </w:t>
      </w:r>
    </w:p>
    <w:p w14:paraId="3CC026E2" w14:textId="77777777" w:rsidR="00A17064" w:rsidRPr="001C1BE5" w:rsidRDefault="00A17064" w:rsidP="00A10A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 w:themeColor="text1"/>
          <w:sz w:val="18"/>
          <w:szCs w:val="18"/>
        </w:rPr>
      </w:pPr>
    </w:p>
    <w:p w14:paraId="0BBE03EF" w14:textId="4AF07163" w:rsidR="00E5312D" w:rsidRPr="001C1BE5" w:rsidRDefault="00E5312D" w:rsidP="00E531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</w:pPr>
      <w:r w:rsidRP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>G</w:t>
      </w:r>
      <w:r w:rsid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>irl Tech Fest</w:t>
      </w:r>
      <w:r w:rsidRP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 xml:space="preserve"> </w:t>
      </w:r>
      <w:r w:rsidR="004A58D9" w:rsidRP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>arrangeres av</w:t>
      </w:r>
      <w:r w:rsidRP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 xml:space="preserve"> ODA Nettverket, TENK – Tech Nettverket for kvinner</w:t>
      </w:r>
      <w:r w:rsidR="004A58D9" w:rsidRP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>,</w:t>
      </w:r>
      <w:r w:rsidRP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> IKT Norge</w:t>
      </w:r>
      <w:r w:rsidR="004A58D9" w:rsidRP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 xml:space="preserve"> og Nasjonalt senter for realfagsrekruttering</w:t>
      </w:r>
      <w:r w:rsidR="00CA7519" w:rsidRP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>.</w:t>
      </w:r>
    </w:p>
    <w:p w14:paraId="13A9AD10" w14:textId="77777777" w:rsidR="00E5312D" w:rsidRPr="001C1BE5" w:rsidRDefault="00E5312D" w:rsidP="00E5312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</w:pPr>
    </w:p>
    <w:p w14:paraId="31AE0D3D" w14:textId="77777777" w:rsidR="001C1BE5" w:rsidRDefault="00E5312D" w:rsidP="00E5312D">
      <w:pPr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</w:pPr>
      <w:r w:rsidRPr="001C1BE5">
        <w:rPr>
          <w:rStyle w:val="normaltextrun"/>
          <w:rFonts w:ascii="Calibri" w:hAnsi="Calibri" w:cs="Segoe UI"/>
          <w:i/>
          <w:iCs/>
          <w:color w:val="000000" w:themeColor="text1"/>
          <w:sz w:val="22"/>
          <w:szCs w:val="22"/>
        </w:rPr>
        <w:t>Girl Tech Fest arrangeres på bibliotek og vitensenter over hele landet, og dagen er en del av et langsiktig initiativ fra arrangørene for å skape en felles læringsarena for jenter på barneskolen.</w:t>
      </w:r>
    </w:p>
    <w:p w14:paraId="62F56662" w14:textId="3B0449A9" w:rsidR="00D34D43" w:rsidRPr="001C1BE5" w:rsidRDefault="00CA7519" w:rsidP="00E5312D">
      <w:pPr>
        <w:rPr>
          <w:color w:val="000000" w:themeColor="text1"/>
        </w:rPr>
      </w:pPr>
      <w:r w:rsidRPr="001C1BE5">
        <w:rPr>
          <w:rStyle w:val="scxw48598786"/>
          <w:rFonts w:ascii="Calibri" w:hAnsi="Calibri" w:cs="Segoe UI"/>
          <w:i/>
          <w:iCs/>
          <w:color w:val="000000" w:themeColor="text1"/>
          <w:sz w:val="22"/>
          <w:szCs w:val="22"/>
        </w:rPr>
        <w:t>Se mer informasjon på www.girltechfest.no</w:t>
      </w:r>
    </w:p>
    <w:sectPr w:rsidR="00D34D43" w:rsidRPr="001C1BE5" w:rsidSect="00F12EA3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9DDBB" w14:textId="77777777" w:rsidR="004E5AE3" w:rsidRDefault="004E5AE3" w:rsidP="00A10ADD">
      <w:r>
        <w:separator/>
      </w:r>
    </w:p>
  </w:endnote>
  <w:endnote w:type="continuationSeparator" w:id="0">
    <w:p w14:paraId="4435B3A4" w14:textId="77777777" w:rsidR="004E5AE3" w:rsidRDefault="004E5AE3" w:rsidP="00A10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34CEB" w14:textId="77777777" w:rsidR="004E5AE3" w:rsidRDefault="004E5AE3" w:rsidP="00A10ADD">
      <w:r>
        <w:separator/>
      </w:r>
    </w:p>
  </w:footnote>
  <w:footnote w:type="continuationSeparator" w:id="0">
    <w:p w14:paraId="3B0109AD" w14:textId="77777777" w:rsidR="004E5AE3" w:rsidRDefault="004E5AE3" w:rsidP="00A10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CE30" w14:textId="250C0AF5" w:rsidR="00A10ADD" w:rsidRDefault="00A10ADD" w:rsidP="00A10ADD">
    <w:pPr>
      <w:pStyle w:val="Topptekst"/>
      <w:jc w:val="center"/>
    </w:pPr>
    <w:r>
      <w:rPr>
        <w:noProof/>
      </w:rPr>
      <w:drawing>
        <wp:inline distT="0" distB="0" distL="0" distR="0" wp14:anchorId="695AEE2F" wp14:editId="14F95F64">
          <wp:extent cx="4432300" cy="1333500"/>
          <wp:effectExtent l="0" t="0" r="0" b="0"/>
          <wp:docPr id="1" name="Bilde 1" descr="Et bilde som inneholder tekst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Et bilde som inneholder tekst&#10;&#10;Automatisk generer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2300" cy="1333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ADD"/>
    <w:rsid w:val="0016598F"/>
    <w:rsid w:val="001926C5"/>
    <w:rsid w:val="001C1BE5"/>
    <w:rsid w:val="001F36AB"/>
    <w:rsid w:val="004A58D9"/>
    <w:rsid w:val="004C6D16"/>
    <w:rsid w:val="004E5AE3"/>
    <w:rsid w:val="00555503"/>
    <w:rsid w:val="00612D2B"/>
    <w:rsid w:val="00640BD5"/>
    <w:rsid w:val="00661D92"/>
    <w:rsid w:val="00746F0B"/>
    <w:rsid w:val="007C3F7F"/>
    <w:rsid w:val="007D1EA5"/>
    <w:rsid w:val="00867C0F"/>
    <w:rsid w:val="008A53ED"/>
    <w:rsid w:val="00A10ADD"/>
    <w:rsid w:val="00A17064"/>
    <w:rsid w:val="00AE0782"/>
    <w:rsid w:val="00B01D44"/>
    <w:rsid w:val="00BE18B4"/>
    <w:rsid w:val="00CA7519"/>
    <w:rsid w:val="00D041A0"/>
    <w:rsid w:val="00D34D43"/>
    <w:rsid w:val="00E23723"/>
    <w:rsid w:val="00E5312D"/>
    <w:rsid w:val="00F12EA3"/>
    <w:rsid w:val="00F5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0CA66"/>
  <w15:chartTrackingRefBased/>
  <w15:docId w15:val="{CA15B440-B76C-E340-BE90-771E64DF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10ADD"/>
  </w:style>
  <w:style w:type="paragraph" w:styleId="Bunntekst">
    <w:name w:val="footer"/>
    <w:basedOn w:val="Normal"/>
    <w:link w:val="BunntekstTegn"/>
    <w:uiPriority w:val="99"/>
    <w:unhideWhenUsed/>
    <w:rsid w:val="00A10AD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10ADD"/>
  </w:style>
  <w:style w:type="paragraph" w:customStyle="1" w:styleId="paragraph">
    <w:name w:val="paragraph"/>
    <w:basedOn w:val="Normal"/>
    <w:rsid w:val="00A10AD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A10ADD"/>
  </w:style>
  <w:style w:type="character" w:customStyle="1" w:styleId="eop">
    <w:name w:val="eop"/>
    <w:basedOn w:val="Standardskriftforavsnitt"/>
    <w:rsid w:val="00A10ADD"/>
  </w:style>
  <w:style w:type="character" w:customStyle="1" w:styleId="scxw48598786">
    <w:name w:val="scxw48598786"/>
    <w:basedOn w:val="Standardskriftforavsnitt"/>
    <w:rsid w:val="00A10ADD"/>
  </w:style>
  <w:style w:type="character" w:customStyle="1" w:styleId="spellingerror">
    <w:name w:val="spellingerror"/>
    <w:basedOn w:val="Standardskriftforavsnitt"/>
    <w:rsid w:val="00A10ADD"/>
  </w:style>
  <w:style w:type="character" w:styleId="Hyperkobling">
    <w:name w:val="Hyperlink"/>
    <w:basedOn w:val="Standardskriftforavsnitt"/>
    <w:uiPriority w:val="99"/>
    <w:unhideWhenUsed/>
    <w:rsid w:val="00BE18B4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E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Marit Wangen</cp:lastModifiedBy>
  <cp:revision>7</cp:revision>
  <dcterms:created xsi:type="dcterms:W3CDTF">2024-10-08T14:22:00Z</dcterms:created>
  <dcterms:modified xsi:type="dcterms:W3CDTF">2024-10-08T14:29:00Z</dcterms:modified>
</cp:coreProperties>
</file>